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F7604" w:rsidP="669762FA" w:rsidRDefault="5EBF7538" w14:paraId="5DE213EF" w14:textId="77777777">
      <w:pPr>
        <w:spacing w:after="0" w:line="240" w:lineRule="auto"/>
        <w:rPr>
          <w:rFonts w:ascii="Arial Black" w:hAnsi="Arial Black" w:eastAsia="Arial Black" w:cs="Arial Black"/>
          <w:b/>
          <w:bCs/>
          <w:color w:val="ED7C31"/>
          <w:sz w:val="20"/>
          <w:szCs w:val="20"/>
        </w:rPr>
      </w:pPr>
      <w:r w:rsidRPr="669762FA">
        <w:rPr>
          <w:rFonts w:ascii="Arial Black" w:hAnsi="Arial Black" w:eastAsia="Arial Black" w:cs="Arial Black"/>
          <w:b/>
          <w:bCs/>
          <w:color w:val="ED7C31"/>
          <w:sz w:val="20"/>
          <w:szCs w:val="20"/>
        </w:rPr>
        <w:t xml:space="preserve">Nutrition </w:t>
      </w:r>
    </w:p>
    <w:p w:rsidR="004F7604" w:rsidP="669762FA" w:rsidRDefault="5EBF7538" w14:paraId="606EF9CD" w14:textId="77777777">
      <w:pPr>
        <w:spacing w:after="0" w:line="240" w:lineRule="auto"/>
        <w:rPr>
          <w:rFonts w:ascii="Arial Black" w:hAnsi="Arial Black" w:eastAsia="Arial Black" w:cs="Arial Black"/>
          <w:b/>
          <w:bCs/>
          <w:color w:val="2F5496" w:themeColor="accent1" w:themeShade="BF"/>
          <w:sz w:val="20"/>
          <w:szCs w:val="20"/>
        </w:rPr>
      </w:pPr>
      <w:r w:rsidRPr="669762FA">
        <w:rPr>
          <w:rFonts w:ascii="Arial Black" w:hAnsi="Arial Black" w:eastAsia="Arial Black" w:cs="Arial Black"/>
          <w:b/>
          <w:bCs/>
          <w:color w:val="6FAC47"/>
          <w:sz w:val="20"/>
          <w:szCs w:val="20"/>
        </w:rPr>
        <w:t>Health Promotion</w:t>
      </w:r>
      <w:r w:rsidRPr="669762FA">
        <w:rPr>
          <w:rFonts w:ascii="Arial Black" w:hAnsi="Arial Black" w:eastAsia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:rsidR="004F7604" w:rsidP="669762FA" w:rsidRDefault="5EBF7538" w14:paraId="5F1C07E3" w14:textId="77777777">
      <w:pPr>
        <w:spacing w:after="0" w:line="240" w:lineRule="auto"/>
        <w:rPr>
          <w:rFonts w:ascii="Arial Black" w:hAnsi="Arial Black" w:eastAsia="Arial Black" w:cs="Arial Black"/>
          <w:b/>
          <w:bCs/>
          <w:color w:val="000000" w:themeColor="text1"/>
          <w:sz w:val="20"/>
          <w:szCs w:val="20"/>
        </w:rPr>
      </w:pPr>
      <w:r w:rsidRPr="669762FA">
        <w:rPr>
          <w:rFonts w:ascii="Arial Black" w:hAnsi="Arial Black" w:eastAsia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669762FA">
        <w:rPr>
          <w:rFonts w:ascii="Arial Black" w:hAnsi="Arial Black" w:eastAsia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:rsidR="00A37C0D" w:rsidP="669762FA" w:rsidRDefault="5EBF7538" w14:paraId="77C8A11B" w14:textId="51676F99">
      <w:pPr>
        <w:spacing w:after="0" w:line="240" w:lineRule="auto"/>
        <w:rPr>
          <w:rFonts w:ascii="Arial Black" w:hAnsi="Arial Black" w:eastAsia="Arial Black" w:cs="Arial Black"/>
          <w:color w:val="000000" w:themeColor="text1"/>
          <w:sz w:val="20"/>
          <w:szCs w:val="20"/>
        </w:rPr>
      </w:pPr>
      <w:r w:rsidRPr="669762FA">
        <w:rPr>
          <w:rFonts w:ascii="Arial Black" w:hAnsi="Arial Black" w:eastAsia="Arial Black" w:cs="Arial Black"/>
          <w:b/>
          <w:bCs/>
          <w:color w:val="000000" w:themeColor="text1"/>
          <w:sz w:val="20"/>
          <w:szCs w:val="20"/>
        </w:rPr>
        <w:t>Counseling</w:t>
      </w:r>
    </w:p>
    <w:p w:rsidR="00A37C0D" w:rsidP="669762FA" w:rsidRDefault="00A37C0D" w14:paraId="62F027B3" w14:textId="2054DAA9">
      <w:pPr>
        <w:spacing w:after="0" w:line="240" w:lineRule="auto"/>
        <w:rPr>
          <w:rFonts w:ascii="Arial Black" w:hAnsi="Arial Black" w:eastAsia="Arial Black" w:cs="Arial Black"/>
          <w:color w:val="2F5496" w:themeColor="accent1" w:themeShade="BF"/>
          <w:sz w:val="16"/>
          <w:szCs w:val="16"/>
        </w:rPr>
      </w:pPr>
    </w:p>
    <w:p w:rsidR="00A37C0D" w:rsidP="669762FA" w:rsidRDefault="00A37C0D" w14:paraId="49C38288" w14:textId="2BBC10C2">
      <w:pPr>
        <w:spacing w:after="0" w:line="240" w:lineRule="auto"/>
        <w:rPr>
          <w:rFonts w:ascii="Arial Black" w:hAnsi="Arial Black" w:eastAsia="Arial Black" w:cs="Arial Black"/>
          <w:color w:val="6FAC47"/>
          <w:sz w:val="16"/>
          <w:szCs w:val="16"/>
        </w:rPr>
      </w:pPr>
    </w:p>
    <w:p w:rsidR="00A37C0D" w:rsidP="669762FA" w:rsidRDefault="00A37C0D" w14:paraId="1418BBB6" w14:textId="2530944A">
      <w:pPr>
        <w:spacing w:after="0" w:line="240" w:lineRule="auto"/>
        <w:rPr>
          <w:rFonts w:ascii="Arial Black" w:hAnsi="Arial Black" w:eastAsia="Arial Black" w:cs="Arial Black"/>
          <w:color w:val="ED7C31"/>
          <w:sz w:val="16"/>
          <w:szCs w:val="16"/>
        </w:rPr>
      </w:pPr>
    </w:p>
    <w:p w:rsidR="00A37C0D" w:rsidP="536ACECA" w:rsidRDefault="5EBF7538" w14:paraId="1BF950F9" w14:textId="3923E115">
      <w:pPr>
        <w:pStyle w:val="NoSpacing"/>
        <w:rPr>
          <w:rFonts w:ascii="Arial" w:hAnsi="Arial" w:eastAsia="Arial" w:cs="Arial"/>
          <w:color w:val="000000" w:themeColor="text1"/>
          <w:sz w:val="24"/>
          <w:szCs w:val="24"/>
        </w:rPr>
      </w:pPr>
      <w:r w:rsidRPr="536ACECA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 xml:space="preserve"> </w:t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="00E84A09">
        <w:tab/>
      </w:r>
      <w:r w:rsidRPr="536ACEC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:rsidR="00A37C0D" w:rsidP="536ACECA" w:rsidRDefault="5EBF7538" w14:paraId="096BE9A8" w14:textId="22BD88F9">
      <w:pPr>
        <w:pStyle w:val="NoSpacing"/>
        <w:ind w:left="1008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536ACEC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1438 Kennedy Street, NW 20011</w:t>
      </w:r>
    </w:p>
    <w:p w:rsidR="00A37C0D" w:rsidP="536ACECA" w:rsidRDefault="5EBF7538" w14:paraId="72283B35" w14:textId="6B1DC6A4">
      <w:pPr>
        <w:pStyle w:val="NoSpacing"/>
        <w:ind w:left="10080" w:firstLine="720"/>
        <w:rPr>
          <w:rFonts w:ascii="Arial" w:hAnsi="Arial" w:eastAsia="Arial" w:cs="Arial"/>
          <w:color w:val="000000" w:themeColor="text1"/>
          <w:sz w:val="24"/>
          <w:szCs w:val="24"/>
        </w:rPr>
      </w:pPr>
      <w:r w:rsidRPr="536ACECA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Phone: 202 882-1160</w:t>
      </w:r>
    </w:p>
    <w:p w:rsidR="00A37C0D" w:rsidP="536ACECA" w:rsidRDefault="00042517" w14:paraId="4BA96A2B" w14:textId="1042872D">
      <w:pPr>
        <w:spacing w:after="0" w:line="240" w:lineRule="auto"/>
        <w:ind w:left="10080" w:firstLine="720"/>
        <w:rPr>
          <w:rFonts w:ascii="Calibri" w:hAnsi="Calibri" w:eastAsia="Calibri" w:cs="Calibri"/>
          <w:color w:val="0563C1"/>
          <w:sz w:val="24"/>
          <w:szCs w:val="24"/>
        </w:rPr>
      </w:pPr>
      <w:hyperlink r:id="rId4">
        <w:r w:rsidRPr="536ACECA" w:rsidR="5EBF7538">
          <w:rPr>
            <w:rStyle w:val="Hyperlink"/>
            <w:rFonts w:ascii="Calibri" w:hAnsi="Calibri" w:eastAsia="Calibri" w:cs="Calibri"/>
            <w:b/>
            <w:bCs/>
            <w:sz w:val="24"/>
            <w:szCs w:val="24"/>
          </w:rPr>
          <w:t>www.terrificInc.org</w:t>
        </w:r>
      </w:hyperlink>
    </w:p>
    <w:p w:rsidR="00A37C0D" w:rsidP="669762FA" w:rsidRDefault="5EBF7538" w14:paraId="13607764" w14:textId="358EAFD9">
      <w:pPr>
        <w:spacing w:before="1" w:after="200" w:line="240" w:lineRule="auto"/>
        <w:jc w:val="center"/>
        <w:rPr>
          <w:rFonts w:ascii="Arial Black" w:hAnsi="Arial Black" w:eastAsia="Arial Black" w:cs="Arial Black"/>
          <w:color w:val="000000" w:themeColor="text1"/>
          <w:sz w:val="20"/>
          <w:szCs w:val="20"/>
        </w:rPr>
      </w:pPr>
      <w:r w:rsidRPr="669762FA">
        <w:rPr>
          <w:rFonts w:ascii="Arial Black" w:hAnsi="Arial Black" w:eastAsia="Arial Black" w:cs="Arial Black"/>
          <w:color w:val="000000" w:themeColor="text1"/>
          <w:sz w:val="20"/>
          <w:szCs w:val="20"/>
        </w:rPr>
        <w:t xml:space="preserve">  </w:t>
      </w:r>
      <w:r>
        <w:rPr>
          <w:noProof/>
        </w:rPr>
        <w:drawing>
          <wp:inline distT="0" distB="0" distL="0" distR="0" wp14:anchorId="52388535" wp14:editId="3ED2A619">
            <wp:extent cx="342900" cy="428625"/>
            <wp:effectExtent l="0" t="0" r="0" b="0"/>
            <wp:docPr id="2013928423" name="Picture 201392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A09">
        <w:br/>
      </w:r>
      <w:r w:rsidRPr="669762FA">
        <w:rPr>
          <w:rFonts w:ascii="Arial Black" w:hAnsi="Arial Black" w:eastAsia="Arial Black" w:cs="Arial Black"/>
          <w:color w:val="000000" w:themeColor="text1"/>
          <w:sz w:val="20"/>
          <w:szCs w:val="20"/>
        </w:rPr>
        <w:t xml:space="preserve"> TERRIFIC, Inc.</w:t>
      </w:r>
    </w:p>
    <w:tbl>
      <w:tblPr>
        <w:tblStyle w:val="TableGrid"/>
        <w:tblW w:w="14940" w:type="dxa"/>
        <w:tblInd w:w="-275" w:type="dxa"/>
        <w:tblLayout w:type="fixed"/>
        <w:tblLook w:val="06A0" w:firstRow="1" w:lastRow="0" w:firstColumn="1" w:lastColumn="0" w:noHBand="1" w:noVBand="1"/>
      </w:tblPr>
      <w:tblGrid>
        <w:gridCol w:w="236"/>
        <w:gridCol w:w="3004"/>
        <w:gridCol w:w="2930"/>
        <w:gridCol w:w="3010"/>
        <w:gridCol w:w="2970"/>
        <w:gridCol w:w="2790"/>
      </w:tblGrid>
      <w:tr w:rsidR="669762FA" w:rsidTr="201657D2" w14:paraId="604E56E7" w14:textId="77777777">
        <w:trPr>
          <w:trHeight w:val="300"/>
        </w:trPr>
        <w:tc>
          <w:tcPr>
            <w:tcW w:w="1494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:rsidR="669762FA" w:rsidP="536ACECA" w:rsidRDefault="2A3F0A70" w14:paraId="77D5B061" w14:textId="273D9CD1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4454AC4F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>FT. STEVEN’S REC CENTER</w:t>
            </w:r>
            <w:r w:rsidRPr="4454AC4F" w:rsidR="669762FA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 xml:space="preserve"> </w:t>
            </w:r>
            <w:r w:rsidRPr="4454AC4F" w:rsidR="3449E38E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Pr="4454AC4F" w:rsidR="669762FA"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669762FA" w:rsidTr="201657D2" w14:paraId="10C26D8A" w14:textId="77777777">
        <w:trPr>
          <w:trHeight w:val="300"/>
        </w:trPr>
        <w:tc>
          <w:tcPr>
            <w:tcW w:w="236" w:type="dxa"/>
            <w:shd w:val="clear" w:color="auto" w:fill="0010BF"/>
            <w:tcMar>
              <w:left w:w="90" w:type="dxa"/>
              <w:right w:w="90" w:type="dxa"/>
            </w:tcMar>
          </w:tcPr>
          <w:p w:rsidR="669762FA" w:rsidP="669762FA" w:rsidRDefault="669762FA" w14:paraId="244A3062" w14:textId="07FE8661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04" w:type="dxa"/>
            <w:shd w:val="clear" w:color="auto" w:fill="0010BF"/>
            <w:tcMar>
              <w:left w:w="90" w:type="dxa"/>
              <w:right w:w="90" w:type="dxa"/>
            </w:tcMar>
          </w:tcPr>
          <w:p w:rsidR="669762FA" w:rsidP="669762FA" w:rsidRDefault="669762FA" w14:paraId="695C2941" w14:textId="34B2C817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669762FA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930" w:type="dxa"/>
            <w:shd w:val="clear" w:color="auto" w:fill="0010BF"/>
            <w:tcMar>
              <w:left w:w="90" w:type="dxa"/>
              <w:right w:w="90" w:type="dxa"/>
            </w:tcMar>
          </w:tcPr>
          <w:p w:rsidR="669762FA" w:rsidP="669762FA" w:rsidRDefault="669762FA" w14:paraId="1664D038" w14:textId="6BA0906C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669762FA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3010" w:type="dxa"/>
            <w:shd w:val="clear" w:color="auto" w:fill="0010BF"/>
            <w:tcMar>
              <w:left w:w="90" w:type="dxa"/>
              <w:right w:w="90" w:type="dxa"/>
            </w:tcMar>
          </w:tcPr>
          <w:p w:rsidR="669762FA" w:rsidP="669762FA" w:rsidRDefault="669762FA" w14:paraId="6A65905A" w14:textId="15ED42DC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669762FA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:rsidR="669762FA" w:rsidP="669762FA" w:rsidRDefault="669762FA" w14:paraId="243F9D73" w14:textId="0D3CDF02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669762FA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790" w:type="dxa"/>
            <w:shd w:val="clear" w:color="auto" w:fill="0010BF"/>
            <w:tcMar>
              <w:left w:w="90" w:type="dxa"/>
              <w:right w:w="90" w:type="dxa"/>
            </w:tcMar>
          </w:tcPr>
          <w:p w:rsidR="669762FA" w:rsidP="669762FA" w:rsidRDefault="669762FA" w14:paraId="1A3F4756" w14:textId="12C3F74B">
            <w:pPr>
              <w:pStyle w:val="NoSpacing"/>
              <w:jc w:val="center"/>
              <w:rPr>
                <w:rFonts w:ascii="Arial Black" w:hAnsi="Arial Black" w:eastAsia="Arial Black" w:cs="Arial Black"/>
                <w:color w:val="FFFFFF" w:themeColor="background1"/>
                <w:sz w:val="20"/>
                <w:szCs w:val="20"/>
              </w:rPr>
            </w:pPr>
            <w:r w:rsidRPr="669762FA">
              <w:rPr>
                <w:rFonts w:ascii="Arial Black" w:hAnsi="Arial Black" w:eastAsia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669762FA" w:rsidTr="201657D2" w14:paraId="100043C1" w14:textId="77777777">
        <w:trPr>
          <w:trHeight w:val="3720"/>
        </w:trPr>
        <w:tc>
          <w:tcPr>
            <w:tcW w:w="236" w:type="dxa"/>
            <w:shd w:val="clear" w:color="auto" w:fill="FF0000"/>
            <w:tcMar>
              <w:left w:w="90" w:type="dxa"/>
              <w:right w:w="90" w:type="dxa"/>
            </w:tcMar>
          </w:tcPr>
          <w:p w:rsidR="669762FA" w:rsidP="669762FA" w:rsidRDefault="669762FA" w14:paraId="2D13CEA9" w14:textId="5BCA3B3C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90" w:type="dxa"/>
              <w:right w:w="90" w:type="dxa"/>
            </w:tcMar>
          </w:tcPr>
          <w:p w:rsidR="775E1370" w:rsidP="4454AC4F" w:rsidRDefault="775E1370" w14:paraId="1F8C21BB" w14:textId="28B96E52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</w:p>
          <w:p w:rsidR="669762FA" w:rsidP="536ACECA" w:rsidRDefault="669762FA" w14:paraId="0EDABA6B" w14:textId="36209891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2E0B9CE4" w14:textId="469131EA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3FB2AAC6" w14:textId="2F171FFC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47D96790" w14:textId="1DEEAD52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669762FA" w:rsidP="536ACECA" w:rsidRDefault="669762FA" w14:paraId="588DFDA0" w14:textId="58C62484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5926C98E" w14:textId="326648D4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30" w:type="dxa"/>
            <w:tcMar>
              <w:left w:w="90" w:type="dxa"/>
              <w:right w:w="90" w:type="dxa"/>
            </w:tcMar>
          </w:tcPr>
          <w:p w:rsidR="669762FA" w:rsidP="536ACECA" w:rsidRDefault="0653B925" w14:paraId="56348BC4" w14:textId="682D3027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2</w:t>
            </w:r>
            <w:r w:rsidR="669762FA">
              <w:br/>
            </w:r>
            <w:r w:rsidRPr="4454AC4F" w:rsidR="669762FA">
              <w:rPr>
                <w:rFonts w:ascii="Arial" w:hAnsi="Arial" w:eastAsia="Arial" w:cs="Arial"/>
                <w:b/>
                <w:bCs/>
              </w:rPr>
              <w:t>10:00 am Welcome</w:t>
            </w:r>
          </w:p>
          <w:p w:rsidR="669762FA" w:rsidP="536ACECA" w:rsidRDefault="669762FA" w14:paraId="5DB1945F" w14:textId="026EF5F8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7B69C4" w:rsidR="007B69C4" w:rsidP="007B69C4" w:rsidRDefault="007B69C4" w14:paraId="0C0B183C" w14:textId="62CC26D0">
            <w:pPr>
              <w:pStyle w:val="NoSpacing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:rsidR="669762FA" w:rsidP="536ACECA" w:rsidRDefault="669762FA" w14:paraId="5A5A3019" w14:textId="0ACE5A63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:rsidR="669762FA" w:rsidP="536ACECA" w:rsidRDefault="669762FA" w14:paraId="022AF674" w14:textId="37651129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 pm Lunch</w:t>
            </w:r>
          </w:p>
          <w:p w:rsidR="669762FA" w:rsidP="536ACECA" w:rsidRDefault="669762FA" w14:paraId="12450D51" w14:textId="02DD308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10" w:type="dxa"/>
            <w:tcMar>
              <w:left w:w="90" w:type="dxa"/>
              <w:right w:w="90" w:type="dxa"/>
            </w:tcMar>
          </w:tcPr>
          <w:p w:rsidR="669762FA" w:rsidP="4454AC4F" w:rsidRDefault="4035C12D" w14:paraId="48BC4287" w14:textId="57793C6F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3</w:t>
            </w:r>
          </w:p>
          <w:p w:rsidR="669762FA" w:rsidP="536ACECA" w:rsidRDefault="669762FA" w14:paraId="2554C220" w14:textId="2FADC6C8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 am Welcome</w:t>
            </w:r>
          </w:p>
          <w:p w:rsidR="669762FA" w:rsidP="536ACECA" w:rsidRDefault="669762FA" w14:paraId="72A906A4" w14:textId="2D71B330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FB42EF" w:rsidR="003E5F7F" w:rsidP="003E5F7F" w:rsidRDefault="003E5F7F" w14:paraId="5C4DCBE6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886971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886971">
              <w:rPr>
                <w:rFonts w:ascii="Arial" w:hAnsi="Arial" w:eastAsia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886971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:rsidRPr="007E68DE" w:rsidR="007E68DE" w:rsidP="007E68DE" w:rsidRDefault="007E68DE" w14:paraId="6D493F33" w14:textId="15B71DF8">
            <w:pPr>
              <w:pStyle w:val="NoSpacing"/>
              <w:ind w:firstLine="720"/>
              <w:jc w:val="right"/>
              <w:rPr>
                <w:rFonts w:ascii="Arial" w:hAnsi="Arial" w:eastAsia="Arial" w:cs="Arial"/>
                <w:color w:val="2F4096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 xml:space="preserve">11:00am Terracotta Pot In-Person </w:t>
            </w:r>
            <w:r w:rsidRPr="00730E94">
              <w:rPr>
                <w:rFonts w:ascii="Arial" w:hAnsi="Arial" w:eastAsia="Arial" w:cs="Arial"/>
                <w:b/>
                <w:bCs/>
                <w:color w:val="2F4096"/>
                <w:highlight w:val="yellow"/>
              </w:rPr>
              <w:t>Activity</w:t>
            </w:r>
          </w:p>
          <w:p w:rsidR="669762FA" w:rsidP="536ACECA" w:rsidRDefault="669762FA" w14:paraId="76CA1C42" w14:textId="4B382554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4E686BC2" w14:textId="7AB7AB3C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2F4096"/>
              </w:rPr>
              <w:t>11:00am Chat N’ Chew</w:t>
            </w:r>
          </w:p>
          <w:p w:rsidR="669762FA" w:rsidP="536ACECA" w:rsidRDefault="669762FA" w14:paraId="157CB46F" w14:textId="5B57781A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FF"/>
              </w:rPr>
              <w:t xml:space="preserve">  </w:t>
            </w:r>
            <w:r w:rsidRPr="4454AC4F">
              <w:rPr>
                <w:rFonts w:ascii="Arial" w:hAnsi="Arial" w:eastAsia="Arial" w:cs="Arial"/>
                <w:b/>
                <w:bCs/>
              </w:rPr>
              <w:t>12:00 pm Lunch</w:t>
            </w:r>
          </w:p>
          <w:p w:rsidR="669762FA" w:rsidP="536ACECA" w:rsidRDefault="669762FA" w14:paraId="0CF2B24C" w14:textId="5F5B5CF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669762FA" w:rsidP="536ACECA" w:rsidRDefault="7CF1040E" w14:paraId="092A4F56" w14:textId="20C05448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4</w:t>
            </w:r>
            <w:r w:rsidR="669762FA">
              <w:br/>
            </w:r>
            <w:r w:rsidRPr="4454AC4F" w:rsidR="669762F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4BF591C8" w14:textId="02956F34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 xml:space="preserve"> </w:t>
            </w:r>
          </w:p>
          <w:p w:rsidR="669762FA" w:rsidP="536ACECA" w:rsidRDefault="669762FA" w14:paraId="6ADD9084" w14:textId="0B6910D9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>11:00am Enrichment Activity</w:t>
            </w:r>
          </w:p>
          <w:p w:rsidR="669762FA" w:rsidP="536ACECA" w:rsidRDefault="669762FA" w14:paraId="5430059E" w14:textId="4AE835BB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11BD80FD" w14:textId="542CD1A9">
            <w:pPr>
              <w:pStyle w:val="NoSpacing"/>
              <w:jc w:val="right"/>
              <w:rPr>
                <w:rFonts w:ascii="Arial" w:hAnsi="Arial" w:eastAsia="Arial" w:cs="Arial"/>
                <w:color w:val="ED7D31" w:themeColor="accent2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:rsidR="669762FA" w:rsidP="536ACECA" w:rsidRDefault="669762FA" w14:paraId="37DA852E" w14:textId="58CA8735">
            <w:pPr>
              <w:jc w:val="right"/>
              <w:rPr>
                <w:rFonts w:ascii="Arial" w:hAnsi="Arial" w:eastAsia="Arial" w:cs="Arial"/>
                <w:color w:val="000000" w:themeColor="text1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:rsidR="669762FA" w:rsidP="4454AC4F" w:rsidRDefault="221E84A6" w14:paraId="53816C63" w14:textId="42495DA1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5</w:t>
            </w:r>
          </w:p>
          <w:p w:rsidR="669762FA" w:rsidP="536ACECA" w:rsidRDefault="669762FA" w14:paraId="0AB40E02" w14:textId="6CA83092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7A547BC1" w14:textId="556126F8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B46554" w:rsidR="002055B9" w:rsidP="002055B9" w:rsidRDefault="002055B9" w14:paraId="56F3776C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FB42EF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:rsidR="669762FA" w:rsidP="002055B9" w:rsidRDefault="002055B9" w14:paraId="5EC90318" w14:textId="5539584E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 xml:space="preserve"> </w:t>
            </w:r>
            <w:r w:rsidRPr="4454AC4F" w:rsidR="669762FA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669762FA" w:rsidP="536ACECA" w:rsidRDefault="669762FA" w14:paraId="78B90C5E" w14:textId="05D901F2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38515019" w14:textId="039013ED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</w:tr>
      <w:tr w:rsidR="669762FA" w:rsidTr="201657D2" w14:paraId="3B64D377" w14:textId="77777777">
        <w:trPr>
          <w:trHeight w:val="2940"/>
        </w:trPr>
        <w:tc>
          <w:tcPr>
            <w:tcW w:w="236" w:type="dxa"/>
            <w:shd w:val="clear" w:color="auto" w:fill="FF0000"/>
            <w:tcMar>
              <w:left w:w="90" w:type="dxa"/>
              <w:right w:w="90" w:type="dxa"/>
            </w:tcMar>
          </w:tcPr>
          <w:p w:rsidR="669762FA" w:rsidP="669762FA" w:rsidRDefault="669762FA" w14:paraId="5198C2E5" w14:textId="620276E9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90" w:type="dxa"/>
              <w:right w:w="90" w:type="dxa"/>
            </w:tcMar>
          </w:tcPr>
          <w:p w:rsidR="669762FA" w:rsidP="4454AC4F" w:rsidRDefault="772EC0FF" w14:paraId="58AEFD00" w14:textId="2CBF0074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8</w:t>
            </w:r>
          </w:p>
          <w:p w:rsidR="669762FA" w:rsidP="536ACECA" w:rsidRDefault="669762FA" w14:paraId="14714503" w14:textId="421E3F7E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0C1B3725" w14:textId="27560925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40546BD5" w14:textId="39A0DB2F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4E8D13B5" w14:textId="283224DA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2F3096"/>
              </w:rPr>
              <w:t xml:space="preserve"> 11:00 am Trivia</w:t>
            </w:r>
          </w:p>
          <w:p w:rsidR="669762FA" w:rsidP="2B55513F" w:rsidRDefault="669762FA" w14:paraId="768126F5" w14:textId="267905D9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</w:rPr>
            </w:pPr>
            <w:r w:rsidRPr="2B55513F">
              <w:rPr>
                <w:rFonts w:ascii="Arial" w:hAnsi="Arial" w:eastAsia="Arial" w:cs="Arial"/>
                <w:b/>
                <w:bCs/>
              </w:rPr>
              <w:t xml:space="preserve"> 12:00 pm Lunch</w:t>
            </w:r>
          </w:p>
          <w:p w:rsidR="669762FA" w:rsidP="536ACECA" w:rsidRDefault="669762FA" w14:paraId="03A8856F" w14:textId="048E06A9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930" w:type="dxa"/>
            <w:tcMar>
              <w:left w:w="90" w:type="dxa"/>
              <w:right w:w="90" w:type="dxa"/>
            </w:tcMar>
          </w:tcPr>
          <w:p w:rsidR="669762FA" w:rsidP="4454AC4F" w:rsidRDefault="0F1E0F64" w14:paraId="20C77AD0" w14:textId="594B17F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9</w:t>
            </w:r>
          </w:p>
          <w:p w:rsidR="669762FA" w:rsidP="536ACECA" w:rsidRDefault="669762FA" w14:paraId="67F21AEA" w14:textId="74BFDB46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5E680E79" w14:textId="455CCF94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7B69C4" w:rsidR="007B69C4" w:rsidP="007B69C4" w:rsidRDefault="007B69C4" w14:paraId="23D19406" w14:textId="39CEF19D">
            <w:pPr>
              <w:pStyle w:val="NoSpacing"/>
              <w:jc w:val="right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:rsidR="669762FA" w:rsidP="536ACECA" w:rsidRDefault="669762FA" w14:paraId="17DBC34F" w14:textId="204FD5BC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007B69C4" w:rsidP="007B69C4" w:rsidRDefault="007B69C4" w14:paraId="68C9E32E" w14:textId="3577224F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 xml:space="preserve">12:00pm Crocheting Activity TUYS </w:t>
            </w:r>
            <w:r w:rsidRPr="00450F55">
              <w:rPr>
                <w:rFonts w:ascii="Arial" w:hAnsi="Arial" w:eastAsia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 xml:space="preserve"> </w:t>
            </w:r>
          </w:p>
          <w:p w:rsidR="669762FA" w:rsidP="536ACECA" w:rsidRDefault="669762FA" w14:paraId="3BDA3EC5" w14:textId="057836B8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633F8D60" w14:textId="71835DB0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536ACECA" w:rsidRDefault="669762FA" w14:paraId="1ADD41BF" w14:textId="32C7AFE9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3010" w:type="dxa"/>
            <w:tcMar>
              <w:left w:w="90" w:type="dxa"/>
              <w:right w:w="90" w:type="dxa"/>
            </w:tcMar>
          </w:tcPr>
          <w:p w:rsidR="669762FA" w:rsidP="536ACECA" w:rsidRDefault="669762FA" w14:paraId="667B9337" w14:textId="488413B5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  <w:r w:rsidRPr="4454AC4F" w:rsidR="5B905F2B">
              <w:rPr>
                <w:rFonts w:ascii="Arial" w:hAnsi="Arial" w:eastAsia="Arial" w:cs="Arial"/>
                <w:b/>
                <w:bCs/>
              </w:rPr>
              <w:t>0</w:t>
            </w:r>
          </w:p>
          <w:p w:rsidR="669762FA" w:rsidP="536ACECA" w:rsidRDefault="669762FA" w14:paraId="389C9422" w14:textId="31884E1D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6AE4B736" w14:textId="7BFEB159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7318C0DB" w14:textId="216040B3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56201E25" w14:textId="47F54EBC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2F4096"/>
              </w:rPr>
              <w:t>11:00am Trivia</w:t>
            </w:r>
          </w:p>
          <w:p w:rsidR="669762FA" w:rsidP="536ACECA" w:rsidRDefault="669762FA" w14:paraId="23BFC8A3" w14:textId="542C0A0B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2AA53038" w14:textId="53A2015C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669762FA" w:rsidP="536ACECA" w:rsidRDefault="669762FA" w14:paraId="64985F78" w14:textId="48F046A3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  <w:r w:rsidRPr="4454AC4F" w:rsidR="5CB74A88">
              <w:rPr>
                <w:rFonts w:ascii="Arial" w:hAnsi="Arial" w:eastAsia="Arial" w:cs="Arial"/>
                <w:b/>
                <w:bCs/>
              </w:rPr>
              <w:t>1</w:t>
            </w:r>
          </w:p>
          <w:p w:rsidR="669762FA" w:rsidP="536ACECA" w:rsidRDefault="669762FA" w14:paraId="06E58DAD" w14:textId="619D165F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3CB1953E" w14:textId="5D0E0CFF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11FF01AD" w14:textId="44A28C75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>11:00am Brain Teasers</w:t>
            </w:r>
          </w:p>
          <w:p w:rsidR="669762FA" w:rsidP="536ACECA" w:rsidRDefault="669762FA" w14:paraId="4401C094" w14:textId="474A83BE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5043BB80" w14:textId="4E9F3CD0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:rsidR="669762FA" w:rsidP="536ACECA" w:rsidRDefault="669762FA" w14:paraId="18C1E516" w14:textId="7BC6A293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  <w:r w:rsidRPr="4454AC4F" w:rsidR="36C22AA2">
              <w:rPr>
                <w:rFonts w:ascii="Arial" w:hAnsi="Arial" w:eastAsia="Arial" w:cs="Arial"/>
                <w:b/>
                <w:bCs/>
              </w:rPr>
              <w:t>2</w:t>
            </w:r>
          </w:p>
          <w:p w:rsidR="669762FA" w:rsidP="536ACECA" w:rsidRDefault="669762FA" w14:paraId="351F993B" w14:textId="77A311D7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3E3FAAA1" w14:textId="348DD99E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052AC991" w14:textId="02E3D276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2F4096"/>
              </w:rPr>
              <w:t>11:00am Commonyms</w:t>
            </w:r>
          </w:p>
          <w:p w:rsidR="669762FA" w:rsidP="536ACECA" w:rsidRDefault="669762FA" w14:paraId="6A7DB5D4" w14:textId="669E124B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7C277E79" w14:textId="7DA9A70D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536ACECA" w:rsidRDefault="669762FA" w14:paraId="6322DF2E" w14:textId="78E60927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</w:tr>
      <w:tr w:rsidR="669762FA" w:rsidTr="201657D2" w14:paraId="1B2C0061" w14:textId="77777777">
        <w:trPr>
          <w:trHeight w:val="2820"/>
        </w:trPr>
        <w:tc>
          <w:tcPr>
            <w:tcW w:w="236" w:type="dxa"/>
            <w:shd w:val="clear" w:color="auto" w:fill="FF0000"/>
            <w:tcMar>
              <w:left w:w="90" w:type="dxa"/>
              <w:right w:w="90" w:type="dxa"/>
            </w:tcMar>
          </w:tcPr>
          <w:p w:rsidR="669762FA" w:rsidP="669762FA" w:rsidRDefault="669762FA" w14:paraId="6F20A4FE" w14:textId="3D0F620F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90" w:type="dxa"/>
              <w:right w:w="90" w:type="dxa"/>
            </w:tcMar>
          </w:tcPr>
          <w:p w:rsidR="3ECC6F12" w:rsidP="4454AC4F" w:rsidRDefault="3ECC6F12" w14:paraId="40C21923" w14:textId="7D7AABBD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15</w:t>
            </w:r>
          </w:p>
          <w:p w:rsidR="3ECC6F12" w:rsidP="4454AC4F" w:rsidRDefault="3ECC6F12" w14:paraId="75B845C3" w14:textId="2DD5A8C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10:00am Welcome</w:t>
            </w:r>
          </w:p>
          <w:p w:rsidR="3ECC6F12" w:rsidP="4454AC4F" w:rsidRDefault="3ECC6F12" w14:paraId="7133B2F6" w14:textId="4871524B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3ECC6F12" w:rsidP="4454AC4F" w:rsidRDefault="3ECC6F12" w14:paraId="1213D54C" w14:textId="45121E39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3ECC6F12" w:rsidP="4454AC4F" w:rsidRDefault="3ECC6F12" w14:paraId="18D4A0F7" w14:textId="7C42C4EF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>11:00am Commonyms</w:t>
            </w:r>
          </w:p>
          <w:p w:rsidR="3ECC6F12" w:rsidP="4454AC4F" w:rsidRDefault="3ECC6F12" w14:paraId="46D341DE" w14:textId="25B94F66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12:00pm Lunch</w:t>
            </w:r>
          </w:p>
          <w:p w:rsidR="3ECC6F12" w:rsidP="4454AC4F" w:rsidRDefault="3ECC6F12" w14:paraId="5CEE1AFB" w14:textId="1F032034">
            <w:pPr>
              <w:pStyle w:val="NoSpacing"/>
              <w:tabs>
                <w:tab w:val="left" w:pos="504"/>
                <w:tab w:val="center" w:pos="1890"/>
              </w:tabs>
              <w:jc w:val="right"/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4454AC4F" w:rsidRDefault="669762FA" w14:paraId="59F8AE96" w14:textId="65DDC800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</w:p>
        </w:tc>
        <w:tc>
          <w:tcPr>
            <w:tcW w:w="2930" w:type="dxa"/>
            <w:tcMar>
              <w:left w:w="90" w:type="dxa"/>
              <w:right w:w="90" w:type="dxa"/>
            </w:tcMar>
          </w:tcPr>
          <w:p w:rsidR="669762FA" w:rsidP="4454AC4F" w:rsidRDefault="669762FA" w14:paraId="4AC15D38" w14:textId="3EE0E26E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  <w:r w:rsidRPr="4454AC4F" w:rsidR="2CA4E9D6">
              <w:rPr>
                <w:rFonts w:ascii="Arial" w:hAnsi="Arial" w:eastAsia="Arial" w:cs="Arial"/>
                <w:b/>
                <w:bCs/>
              </w:rPr>
              <w:t>6</w:t>
            </w:r>
          </w:p>
          <w:p w:rsidR="669762FA" w:rsidP="536ACECA" w:rsidRDefault="669762FA" w14:paraId="56D5294F" w14:textId="754BF5E4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2B55513F" w:rsidRDefault="669762FA" w14:paraId="7E92A95A" w14:textId="4DAE08D8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083DBB14" w14:textId="7EAB6639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 xml:space="preserve">11:00am </w:t>
            </w:r>
            <w:r w:rsidRPr="4454AC4F">
              <w:rPr>
                <w:rFonts w:ascii="Arial" w:hAnsi="Arial" w:eastAsia="Arial" w:cs="Arial"/>
                <w:b/>
                <w:bCs/>
                <w:color w:val="2F3096"/>
              </w:rPr>
              <w:t>Brain</w:t>
            </w: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 xml:space="preserve"> Teasers</w:t>
            </w:r>
          </w:p>
          <w:p w:rsidRPr="00DC049A" w:rsidR="00DC049A" w:rsidP="00DC049A" w:rsidRDefault="00DC049A" w14:paraId="6457BEE7" w14:textId="6D942305">
            <w:pPr>
              <w:pStyle w:val="NoSpacing"/>
              <w:jc w:val="right"/>
              <w:rPr>
                <w:rFonts w:ascii="Arial" w:hAnsi="Arial" w:eastAsia="Arial" w:cs="Arial"/>
                <w:b/>
                <w:color w:val="ED7D31" w:themeColor="accent2"/>
              </w:rPr>
            </w:pPr>
            <w:r w:rsidRPr="00450F55">
              <w:rPr>
                <w:rFonts w:ascii="Arial" w:hAnsi="Arial" w:eastAsia="Arial" w:cs="Arial"/>
                <w:b/>
                <w:color w:val="ED7D31" w:themeColor="accent2"/>
                <w:highlight w:val="yellow"/>
              </w:rPr>
              <w:t>12:00pm Nutrition Education</w:t>
            </w:r>
            <w:r w:rsidRPr="00D01B85">
              <w:rPr>
                <w:rFonts w:ascii="Arial" w:hAnsi="Arial" w:eastAsia="Arial" w:cs="Arial"/>
                <w:b/>
                <w:color w:val="ED7D31" w:themeColor="accent2"/>
              </w:rPr>
              <w:t xml:space="preserve"> </w:t>
            </w:r>
          </w:p>
          <w:p w:rsidR="669762FA" w:rsidP="536ACECA" w:rsidRDefault="669762FA" w14:paraId="116E4C28" w14:textId="533B51CF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5CBE0CB2" w14:textId="29B4A774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536ACECA" w:rsidRDefault="669762FA" w14:paraId="4757CA41" w14:textId="73FC1A90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3010" w:type="dxa"/>
            <w:tcMar>
              <w:left w:w="90" w:type="dxa"/>
              <w:right w:w="90" w:type="dxa"/>
            </w:tcMar>
          </w:tcPr>
          <w:p w:rsidR="669762FA" w:rsidP="536ACECA" w:rsidRDefault="669762FA" w14:paraId="0B392085" w14:textId="0906B490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  <w:r w:rsidRPr="4454AC4F" w:rsidR="1AC665BC">
              <w:rPr>
                <w:rFonts w:ascii="Arial" w:hAnsi="Arial" w:eastAsia="Arial" w:cs="Arial"/>
                <w:b/>
                <w:bCs/>
              </w:rPr>
              <w:t>7</w:t>
            </w:r>
          </w:p>
          <w:p w:rsidR="669762FA" w:rsidP="536ACECA" w:rsidRDefault="669762FA" w14:paraId="3735ED8C" w14:textId="1C40F05A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6F8F070F" w14:textId="652664B9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450F55" w:rsidR="669762FA" w:rsidP="536ACECA" w:rsidRDefault="669762FA" w14:paraId="625188F9" w14:textId="64723DB5">
            <w:pPr>
              <w:pStyle w:val="NoSpacing"/>
              <w:jc w:val="right"/>
              <w:rPr>
                <w:rFonts w:ascii="Arial" w:hAnsi="Arial" w:eastAsia="Arial" w:cs="Arial"/>
                <w:color w:val="2F3096"/>
                <w:highlight w:val="cyan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1421A2CC" w14:textId="2CD1A0BF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:rsidR="669762FA" w:rsidP="536ACECA" w:rsidRDefault="669762FA" w14:paraId="4C4166D4" w14:textId="5CED20A8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193E0D44" w14:textId="639778E9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669762FA" w:rsidP="4454AC4F" w:rsidRDefault="4339C477" w14:paraId="07EAB698" w14:textId="406D3DA6">
            <w:pPr>
              <w:pStyle w:val="NoSpacing"/>
              <w:jc w:val="right"/>
              <w:rPr>
                <w:rFonts w:ascii="Arial" w:hAnsi="Arial" w:eastAsia="Arial" w:cs="Arial"/>
                <w:b/>
                <w:bCs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18</w:t>
            </w:r>
          </w:p>
          <w:p w:rsidR="669762FA" w:rsidP="536ACECA" w:rsidRDefault="669762FA" w14:paraId="70E1BB1D" w14:textId="4D40401E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01B2AFCB" w14:textId="7777777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7E68DE" w:rsidR="00450F55" w:rsidP="00450F55" w:rsidRDefault="00450F55" w14:paraId="4FDB48EB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27B95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 xml:space="preserve">10:30am Older American Month Event @Lamond Rec Center  </w:t>
            </w:r>
          </w:p>
          <w:p w:rsidR="669762FA" w:rsidP="536ACECA" w:rsidRDefault="669762FA" w14:paraId="0E15680A" w14:textId="3350A21F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>11:00am Enrichment Activity</w:t>
            </w:r>
          </w:p>
          <w:p w:rsidR="669762FA" w:rsidP="536ACECA" w:rsidRDefault="669762FA" w14:paraId="6BBAA09C" w14:textId="65E72F2A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5A06FF28" w14:textId="137CC575">
            <w:pPr>
              <w:pStyle w:val="NoSpacing"/>
              <w:jc w:val="right"/>
              <w:rPr>
                <w:rFonts w:ascii="Arial" w:hAnsi="Arial" w:eastAsia="Arial" w:cs="Arial"/>
                <w:color w:val="ED7D31" w:themeColor="accent2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:rsidR="669762FA" w:rsidP="536ACECA" w:rsidRDefault="669762FA" w14:paraId="3B1C7F74" w14:textId="7DB8490C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:rsidR="669762FA" w:rsidP="536ACECA" w:rsidRDefault="669762FA" w14:paraId="3CCC091C" w14:textId="5344436B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1</w:t>
            </w:r>
            <w:r w:rsidRPr="4454AC4F" w:rsidR="6D465117">
              <w:rPr>
                <w:rFonts w:ascii="Arial" w:hAnsi="Arial" w:eastAsia="Arial" w:cs="Arial"/>
                <w:b/>
                <w:bCs/>
              </w:rPr>
              <w:t>9</w:t>
            </w:r>
          </w:p>
          <w:p w:rsidR="669762FA" w:rsidP="536ACECA" w:rsidRDefault="669762FA" w14:paraId="7BDFF9B1" w14:textId="6E5EB69B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6638C423" w14:textId="67198444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5E9091EC" w14:textId="0992A5C9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2F4096"/>
              </w:rPr>
              <w:t>11:00am Arts &amp; Crafts</w:t>
            </w:r>
          </w:p>
          <w:p w:rsidR="669762FA" w:rsidP="536ACECA" w:rsidRDefault="669762FA" w14:paraId="55F1A2D0" w14:textId="599C4F25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46735B99" w14:textId="185BBFA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536ACECA" w:rsidRDefault="669762FA" w14:paraId="487D34DE" w14:textId="109EE3D4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</w:tr>
      <w:tr w:rsidR="669762FA" w:rsidTr="201657D2" w14:paraId="0BBBD658" w14:textId="77777777">
        <w:trPr>
          <w:trHeight w:val="2985"/>
        </w:trPr>
        <w:tc>
          <w:tcPr>
            <w:tcW w:w="236" w:type="dxa"/>
            <w:shd w:val="clear" w:color="auto" w:fill="FF0000"/>
            <w:tcMar>
              <w:left w:w="90" w:type="dxa"/>
              <w:right w:w="90" w:type="dxa"/>
            </w:tcMar>
          </w:tcPr>
          <w:p w:rsidR="669762FA" w:rsidP="669762FA" w:rsidRDefault="669762FA" w14:paraId="2B47FE15" w14:textId="0B30A4CE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90" w:type="dxa"/>
              <w:right w:w="90" w:type="dxa"/>
            </w:tcMar>
          </w:tcPr>
          <w:p w:rsidR="669762FA" w:rsidP="536ACECA" w:rsidRDefault="669762FA" w14:paraId="22F1A249" w14:textId="4DE7BA41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2</w:t>
            </w:r>
            <w:r w:rsidRPr="4454AC4F" w:rsidR="45F840B2">
              <w:rPr>
                <w:rFonts w:ascii="Arial" w:hAnsi="Arial" w:eastAsia="Arial" w:cs="Arial"/>
                <w:b/>
                <w:bCs/>
              </w:rPr>
              <w:t>2</w:t>
            </w:r>
          </w:p>
          <w:p w:rsidR="669762FA" w:rsidP="536ACECA" w:rsidRDefault="669762FA" w14:paraId="116C3C53" w14:textId="5693610B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7165A44C" w14:textId="0DBDC6D5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2CF00178" w14:textId="5FA5D00B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3867CACA" w14:textId="715CF12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>11:00am Mindfulness</w:t>
            </w:r>
          </w:p>
          <w:p w:rsidR="669762FA" w:rsidP="536ACECA" w:rsidRDefault="669762FA" w14:paraId="6C0FBB6A" w14:textId="1FFB4AF9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004F7604" w:rsidP="536ACECA" w:rsidRDefault="669762FA" w14:paraId="39547D5C" w14:textId="77777777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4454AC4F" w:rsidRDefault="669762FA" w14:paraId="064FF64C" w14:textId="7AA2D954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</w:p>
        </w:tc>
        <w:tc>
          <w:tcPr>
            <w:tcW w:w="2930" w:type="dxa"/>
            <w:tcMar>
              <w:left w:w="90" w:type="dxa"/>
              <w:right w:w="90" w:type="dxa"/>
            </w:tcMar>
          </w:tcPr>
          <w:p w:rsidR="669762FA" w:rsidP="536ACECA" w:rsidRDefault="669762FA" w14:paraId="015B8ABD" w14:textId="448B9870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2</w:t>
            </w:r>
            <w:r w:rsidRPr="4454AC4F" w:rsidR="69511EA0">
              <w:rPr>
                <w:rFonts w:ascii="Arial" w:hAnsi="Arial" w:eastAsia="Arial" w:cs="Arial"/>
                <w:b/>
                <w:bCs/>
              </w:rPr>
              <w:t>3</w:t>
            </w:r>
          </w:p>
          <w:p w:rsidR="669762FA" w:rsidP="536ACECA" w:rsidRDefault="669762FA" w14:paraId="1056CF48" w14:textId="6ACA4ACD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69DF980F" w14:textId="1A03EFAE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733BF5B3" w14:textId="61D9237E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>11:00am Word Search</w:t>
            </w:r>
          </w:p>
          <w:p w:rsidR="669762FA" w:rsidP="536ACECA" w:rsidRDefault="669762FA" w14:paraId="3EDEA3E5" w14:textId="540CC465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0E9E32E6" w14:textId="15D3856E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536ACECA" w:rsidRDefault="669762FA" w14:paraId="582A015C" w14:textId="04F8602F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3010" w:type="dxa"/>
            <w:tcMar>
              <w:left w:w="90" w:type="dxa"/>
              <w:right w:w="90" w:type="dxa"/>
            </w:tcMar>
          </w:tcPr>
          <w:p w:rsidR="669762FA" w:rsidP="536ACECA" w:rsidRDefault="669762FA" w14:paraId="79FEC75E" w14:textId="48FCDFB7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2</w:t>
            </w:r>
            <w:r w:rsidRPr="4454AC4F" w:rsidR="4ACC9E1E">
              <w:rPr>
                <w:rFonts w:ascii="Arial" w:hAnsi="Arial" w:eastAsia="Arial" w:cs="Arial"/>
                <w:b/>
                <w:bCs/>
              </w:rPr>
              <w:t>4</w:t>
            </w:r>
          </w:p>
          <w:p w:rsidR="669762FA" w:rsidP="536ACECA" w:rsidRDefault="669762FA" w14:paraId="31D82E45" w14:textId="251482E8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0023B827" w14:textId="4EDB0DD7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36A53354" w14:textId="0C1DF50C">
            <w:pPr>
              <w:pStyle w:val="NoSpacing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536ACECA" w:rsidRDefault="669762FA" w14:paraId="5010AC29" w14:textId="0975F0E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 xml:space="preserve">11:00am Arts &amp; Crafts </w:t>
            </w:r>
          </w:p>
          <w:p w:rsidR="669762FA" w:rsidP="536ACECA" w:rsidRDefault="669762FA" w14:paraId="5B8B5F98" w14:textId="02818CCA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09564EC3" w14:textId="1032F65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669762FA" w:rsidP="536ACECA" w:rsidRDefault="669762FA" w14:paraId="7AEA1A11" w14:textId="25A1F247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2</w:t>
            </w:r>
            <w:r w:rsidRPr="4454AC4F" w:rsidR="65AD6784">
              <w:rPr>
                <w:rFonts w:ascii="Arial" w:hAnsi="Arial" w:eastAsia="Arial" w:cs="Arial"/>
                <w:b/>
                <w:bCs/>
              </w:rPr>
              <w:t>5</w:t>
            </w:r>
          </w:p>
          <w:p w:rsidR="669762FA" w:rsidP="536ACECA" w:rsidRDefault="669762FA" w14:paraId="64A67C91" w14:textId="060DCFAF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3B4980AA" w14:textId="6A920895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52A3BD20" w14:textId="3A0E1ADA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2F4096"/>
              </w:rPr>
              <w:t>11:00am Enrichment Activity</w:t>
            </w:r>
          </w:p>
          <w:p w:rsidR="669762FA" w:rsidP="536ACECA" w:rsidRDefault="669762FA" w14:paraId="2869A1F6" w14:textId="1030992F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7F08D480" w14:textId="3CB9ADE3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:rsidR="669762FA" w:rsidP="536ACECA" w:rsidRDefault="669762FA" w14:paraId="5D4A88DF" w14:textId="7EFC7D6D">
            <w:pPr>
              <w:jc w:val="right"/>
              <w:rPr>
                <w:rFonts w:ascii="Arial" w:hAnsi="Arial" w:eastAsia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:rsidR="669762FA" w:rsidP="536ACECA" w:rsidRDefault="669762FA" w14:paraId="286ADBA8" w14:textId="6E3BAD8A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4454AC4F">
              <w:rPr>
                <w:rFonts w:ascii="Arial" w:hAnsi="Arial" w:eastAsia="Arial" w:cs="Arial"/>
                <w:b/>
                <w:bCs/>
              </w:rPr>
              <w:t>2</w:t>
            </w:r>
            <w:r w:rsidRPr="4454AC4F" w:rsidR="15EC6921">
              <w:rPr>
                <w:rFonts w:ascii="Arial" w:hAnsi="Arial" w:eastAsia="Arial" w:cs="Arial"/>
                <w:b/>
                <w:bCs/>
              </w:rPr>
              <w:t>6</w:t>
            </w:r>
          </w:p>
          <w:p w:rsidR="669762FA" w:rsidP="536ACECA" w:rsidRDefault="669762FA" w14:paraId="521E04A8" w14:textId="2B697216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10:00am Welcome</w:t>
            </w:r>
          </w:p>
          <w:p w:rsidR="669762FA" w:rsidP="536ACECA" w:rsidRDefault="669762FA" w14:paraId="5A8684E2" w14:textId="7602B75B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536ACECA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536ACECA" w:rsidRDefault="669762FA" w14:paraId="02A583C5" w14:textId="01C6E491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2F4096"/>
              </w:rPr>
            </w:pPr>
            <w:r w:rsidRPr="2B55513F">
              <w:rPr>
                <w:rFonts w:ascii="Arial" w:hAnsi="Arial" w:eastAsia="Arial" w:cs="Arial"/>
                <w:b/>
                <w:bCs/>
                <w:color w:val="2F4096"/>
              </w:rPr>
              <w:t>11:00am Commonyms</w:t>
            </w:r>
          </w:p>
          <w:p w:rsidR="669762FA" w:rsidP="536ACECA" w:rsidRDefault="669762FA" w14:paraId="17833FD3" w14:textId="0A928F67">
            <w:pPr>
              <w:pStyle w:val="NoSpacing"/>
              <w:jc w:val="right"/>
              <w:rPr>
                <w:rFonts w:ascii="Arial" w:hAnsi="Arial" w:eastAsia="Arial" w:cs="Arial"/>
              </w:rPr>
            </w:pPr>
            <w:r w:rsidRPr="536ACECA">
              <w:rPr>
                <w:rFonts w:ascii="Arial" w:hAnsi="Arial" w:eastAsia="Arial" w:cs="Arial"/>
                <w:b/>
                <w:bCs/>
              </w:rPr>
              <w:t>12:00pm Lunch</w:t>
            </w:r>
          </w:p>
          <w:p w:rsidR="669762FA" w:rsidP="536ACECA" w:rsidRDefault="669762FA" w14:paraId="1AE99B30" w14:textId="6358334B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536ACECA" w:rsidRDefault="669762FA" w14:paraId="30B23927" w14:textId="0ADAB7A7">
            <w:pPr>
              <w:jc w:val="right"/>
              <w:rPr>
                <w:rFonts w:ascii="Arial" w:hAnsi="Arial" w:eastAsia="Arial" w:cs="Arial"/>
                <w:color w:val="538135" w:themeColor="accent6" w:themeShade="BF"/>
              </w:rPr>
            </w:pPr>
          </w:p>
        </w:tc>
      </w:tr>
      <w:tr w:rsidR="669762FA" w:rsidTr="201657D2" w14:paraId="03E9D498" w14:textId="77777777">
        <w:trPr>
          <w:trHeight w:val="3518"/>
        </w:trPr>
        <w:tc>
          <w:tcPr>
            <w:tcW w:w="236" w:type="dxa"/>
            <w:shd w:val="clear" w:color="auto" w:fill="FF0000"/>
            <w:tcMar>
              <w:left w:w="90" w:type="dxa"/>
              <w:right w:w="90" w:type="dxa"/>
            </w:tcMar>
          </w:tcPr>
          <w:p w:rsidR="669762FA" w:rsidP="669762FA" w:rsidRDefault="669762FA" w14:paraId="7A61137F" w14:textId="78807F3C">
            <w:pPr>
              <w:spacing w:line="259" w:lineRule="auto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3004" w:type="dxa"/>
            <w:tcMar>
              <w:left w:w="90" w:type="dxa"/>
              <w:right w:w="90" w:type="dxa"/>
            </w:tcMar>
          </w:tcPr>
          <w:p w:rsidR="007E68DE" w:rsidP="007E68DE" w:rsidRDefault="007E68DE" w14:paraId="1C2F0967" w14:textId="77777777">
            <w:pPr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5E9B0697">
              <w:rPr>
                <w:rFonts w:ascii="Arial" w:hAnsi="Arial" w:eastAsia="Arial" w:cs="Arial"/>
                <w:b/>
                <w:bCs/>
                <w:color w:val="000000" w:themeColor="text1"/>
              </w:rPr>
              <w:t>29</w:t>
            </w:r>
          </w:p>
          <w:p w:rsidR="007E68DE" w:rsidP="007E68DE" w:rsidRDefault="007E68DE" w14:paraId="53887B39" w14:textId="77777777">
            <w:pPr>
              <w:jc w:val="center"/>
              <w:rPr>
                <w:rFonts w:ascii="Arial" w:hAnsi="Arial" w:eastAsia="Arial" w:cs="Arial"/>
                <w:b/>
                <w:bCs/>
                <w:color w:val="2F4096"/>
                <w:sz w:val="36"/>
                <w:highlight w:val="magenta"/>
              </w:rPr>
            </w:pPr>
          </w:p>
          <w:p w:rsidR="007E68DE" w:rsidP="007E68DE" w:rsidRDefault="007E68DE" w14:paraId="35EC2C80" w14:textId="77777777">
            <w:pPr>
              <w:jc w:val="center"/>
              <w:rPr>
                <w:rFonts w:ascii="Arial" w:hAnsi="Arial" w:eastAsia="Arial" w:cs="Arial"/>
                <w:b/>
                <w:bCs/>
                <w:color w:val="2F4096"/>
                <w:sz w:val="36"/>
                <w:highlight w:val="magenta"/>
              </w:rPr>
            </w:pPr>
          </w:p>
          <w:p w:rsidR="669762FA" w:rsidP="007E68DE" w:rsidRDefault="007E68DE" w14:paraId="35D3E46E" w14:textId="4073E877">
            <w:pPr>
              <w:pStyle w:val="NoSpacing"/>
              <w:jc w:val="center"/>
              <w:rPr>
                <w:rFonts w:ascii="Arial" w:hAnsi="Arial" w:eastAsia="Arial" w:cs="Arial"/>
                <w:color w:val="2F4096"/>
              </w:rPr>
            </w:pPr>
            <w:r w:rsidRPr="002A528D">
              <w:rPr>
                <w:rFonts w:ascii="Arial" w:hAnsi="Arial" w:eastAsia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hAnsi="Arial" w:eastAsia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hAnsi="Arial" w:eastAsia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  <w:p w:rsidR="669762FA" w:rsidP="4454AC4F" w:rsidRDefault="669762FA" w14:paraId="0F989C5C" w14:textId="75ABF69C">
            <w:pPr>
              <w:jc w:val="center"/>
            </w:pPr>
          </w:p>
        </w:tc>
        <w:tc>
          <w:tcPr>
            <w:tcW w:w="2930" w:type="dxa"/>
            <w:tcMar>
              <w:left w:w="90" w:type="dxa"/>
              <w:right w:w="90" w:type="dxa"/>
            </w:tcMar>
          </w:tcPr>
          <w:p w:rsidR="669762FA" w:rsidP="4454AC4F" w:rsidRDefault="67C6B822" w14:paraId="40BA790D" w14:textId="576035E5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30</w:t>
            </w:r>
          </w:p>
          <w:p w:rsidR="669762FA" w:rsidP="4454AC4F" w:rsidRDefault="67C6B822" w14:paraId="227B23FD" w14:textId="40C68FE0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10:00 am Welcome</w:t>
            </w:r>
          </w:p>
          <w:p w:rsidR="669762FA" w:rsidP="4454AC4F" w:rsidRDefault="67C6B822" w14:paraId="611BCFEC" w14:textId="515396E3">
            <w:pPr>
              <w:pStyle w:val="NoSpacing"/>
              <w:jc w:val="right"/>
              <w:rPr>
                <w:rFonts w:ascii="Arial" w:hAnsi="Arial" w:eastAsia="Arial" w:cs="Arial"/>
                <w:color w:val="6FAC47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="669762FA" w:rsidP="4454AC4F" w:rsidRDefault="67C6B822" w14:paraId="3C6F7D44" w14:textId="42087A10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:rsidR="669762FA" w:rsidP="4454AC4F" w:rsidRDefault="67C6B822" w14:paraId="59006C44" w14:textId="646B4940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12:00 pm Lunch</w:t>
            </w:r>
          </w:p>
          <w:p w:rsidR="669762FA" w:rsidP="4454AC4F" w:rsidRDefault="67C6B822" w14:paraId="39CECE57" w14:textId="3352CCD1">
            <w:pPr>
              <w:jc w:val="right"/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10" w:type="dxa"/>
            <w:tcMar>
              <w:left w:w="90" w:type="dxa"/>
              <w:right w:w="90" w:type="dxa"/>
            </w:tcMar>
          </w:tcPr>
          <w:p w:rsidR="669762FA" w:rsidP="4454AC4F" w:rsidRDefault="68287CC0" w14:paraId="3EA8F156" w14:textId="61D302B1">
            <w:pPr>
              <w:pStyle w:val="NoSpacing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31</w:t>
            </w:r>
          </w:p>
          <w:p w:rsidR="669762FA" w:rsidP="4454AC4F" w:rsidRDefault="68287CC0" w14:paraId="1C523437" w14:textId="68B9D870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10:00 am Welcome</w:t>
            </w:r>
          </w:p>
          <w:p w:rsidR="669762FA" w:rsidP="4454AC4F" w:rsidRDefault="68287CC0" w14:paraId="6311C384" w14:textId="1FF26601">
            <w:pPr>
              <w:pStyle w:val="NoSpacing"/>
              <w:jc w:val="right"/>
              <w:rPr>
                <w:rFonts w:ascii="Arial" w:hAnsi="Arial" w:eastAsia="Arial" w:cs="Arial"/>
                <w:b/>
                <w:bCs/>
                <w:color w:val="6FAC47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6FAC47"/>
              </w:rPr>
              <w:t>Health Promotion</w:t>
            </w:r>
          </w:p>
          <w:p w:rsidRPr="00BA3B46" w:rsidR="00450F55" w:rsidP="00450F55" w:rsidRDefault="00450F55" w14:paraId="6E84AD67" w14:textId="77777777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00E27B95">
              <w:rPr>
                <w:rFonts w:ascii="Arial" w:hAnsi="Arial" w:eastAsia="Arial" w:cs="Arial"/>
                <w:b/>
                <w:bCs/>
                <w:color w:val="2F4096"/>
                <w:highlight w:val="lightGray"/>
              </w:rPr>
              <w:t xml:space="preserve">10:00 SeniorFest Picnic @Gateway Pavilion </w:t>
            </w:r>
          </w:p>
          <w:p w:rsidR="669762FA" w:rsidP="4454AC4F" w:rsidRDefault="68287CC0" w14:paraId="043952B8" w14:textId="35A9500D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2F3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:rsidR="669762FA" w:rsidP="4454AC4F" w:rsidRDefault="68287CC0" w14:paraId="5A8EB072" w14:textId="1AFAEC64">
            <w:pPr>
              <w:pStyle w:val="NoSpacing"/>
              <w:jc w:val="right"/>
              <w:rPr>
                <w:rFonts w:ascii="Arial" w:hAnsi="Arial" w:eastAsia="Arial" w:cs="Arial"/>
                <w:color w:val="2F4096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2F4096"/>
              </w:rPr>
              <w:t>11:00am Chat N’ Chew</w:t>
            </w:r>
          </w:p>
          <w:p w:rsidR="669762FA" w:rsidP="4454AC4F" w:rsidRDefault="68287CC0" w14:paraId="5EF98294" w14:textId="7446EC89">
            <w:pPr>
              <w:widowControl w:val="0"/>
              <w:spacing w:line="259" w:lineRule="auto"/>
              <w:jc w:val="right"/>
              <w:rPr>
                <w:rFonts w:ascii="Arial" w:hAnsi="Arial" w:eastAsia="Arial" w:cs="Arial"/>
                <w:color w:val="000000" w:themeColor="text1"/>
              </w:rPr>
            </w:pPr>
            <w:r w:rsidRPr="4454AC4F">
              <w:rPr>
                <w:rFonts w:ascii="Arial" w:hAnsi="Arial" w:eastAsia="Arial" w:cs="Arial"/>
                <w:b/>
                <w:bCs/>
                <w:color w:val="0000FF"/>
              </w:rPr>
              <w:t xml:space="preserve">  </w:t>
            </w:r>
            <w:r w:rsidRPr="4454AC4F">
              <w:rPr>
                <w:rFonts w:ascii="Arial" w:hAnsi="Arial" w:eastAsia="Arial" w:cs="Arial"/>
                <w:b/>
                <w:bCs/>
                <w:color w:val="000000" w:themeColor="text1"/>
              </w:rPr>
              <w:t>12:00 pm Lunch</w:t>
            </w:r>
          </w:p>
          <w:p w:rsidR="669762FA" w:rsidP="4454AC4F" w:rsidRDefault="68287CC0" w14:paraId="5F97FF90" w14:textId="3A8DF329">
            <w:pPr>
              <w:spacing w:line="259" w:lineRule="auto"/>
              <w:jc w:val="right"/>
              <w:rPr>
                <w:rFonts w:ascii="Arial" w:hAnsi="Arial" w:eastAsia="Arial" w:cs="Arial"/>
                <w:color w:val="2F4096"/>
              </w:rPr>
            </w:pPr>
            <w:r w:rsidRPr="00450F55">
              <w:rPr>
                <w:rFonts w:ascii="Arial" w:hAnsi="Arial" w:eastAsia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:rsidR="669762FA" w:rsidP="4454AC4F" w:rsidRDefault="669762FA" w14:paraId="3E51CBBA" w14:textId="59CA7018">
            <w:pPr>
              <w:jc w:val="right"/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:rsidR="007E68DE" w:rsidP="007E68DE" w:rsidRDefault="007E68DE" w14:paraId="59607EE8" w14:textId="777777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504A48" wp14:editId="2014BCE3">
                  <wp:extent cx="1485900" cy="806574"/>
                  <wp:effectExtent l="95250" t="95250" r="95250" b="8890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78" cy="829361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E68DE" w:rsidP="007E68DE" w:rsidRDefault="007E68DE" w14:paraId="77D193FC" w14:textId="77777777">
            <w:pPr>
              <w:jc w:val="center"/>
            </w:pPr>
          </w:p>
          <w:p w:rsidR="669762FA" w:rsidP="007E68DE" w:rsidRDefault="007E68DE" w14:paraId="3FA4E271" w14:textId="3E2717D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CB7A15" wp14:editId="20EF78F2">
                  <wp:extent cx="1438275" cy="755096"/>
                  <wp:effectExtent l="171450" t="171450" r="219075" b="235585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10" cy="796484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:rsidR="007E68DE" w:rsidP="007E68DE" w:rsidRDefault="007E68DE" w14:paraId="52FAA00C" w14:textId="77777777">
            <w:pPr>
              <w:jc w:val="center"/>
            </w:pPr>
            <w:bookmarkStart w:name="_GoBack" w:id="0"/>
            <w:r>
              <w:rPr>
                <w:noProof/>
              </w:rPr>
              <w:drawing>
                <wp:inline distT="0" distB="0" distL="0" distR="0" wp14:anchorId="0DE8A4F0" wp14:editId="5C554DB7">
                  <wp:extent cx="1453871" cy="809625"/>
                  <wp:effectExtent l="76200" t="76200" r="127635" b="123825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548" cy="86401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E68DE" w:rsidP="007E68DE" w:rsidRDefault="007E68DE" w14:paraId="295196F4" w14:textId="77777777">
            <w:pPr>
              <w:jc w:val="center"/>
            </w:pPr>
          </w:p>
          <w:p w:rsidR="669762FA" w:rsidP="007E68DE" w:rsidRDefault="007E68DE" w14:paraId="4BED78C0" w14:textId="3A18D7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1D6510" wp14:editId="0880553E">
                  <wp:extent cx="1402771" cy="771525"/>
                  <wp:effectExtent l="95250" t="95250" r="102235" b="85725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88" cy="822299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3C0F05" w:rsidR="007E68DE" w:rsidP="007E68DE" w:rsidRDefault="007E68DE" w14:paraId="00DF6691" w14:textId="77777777">
      <w:pPr>
        <w:spacing w:after="0" w:line="240" w:lineRule="auto"/>
        <w:rPr>
          <w:rFonts w:ascii="Arial" w:hAnsi="Arial" w:eastAsia="Arial" w:cs="Arial"/>
          <w:b/>
          <w:bCs/>
          <w:color w:val="2F5496" w:themeColor="accent1" w:themeShade="BF"/>
        </w:rPr>
      </w:pPr>
      <w:r>
        <w:rPr>
          <w:rFonts w:ascii="Arial" w:hAnsi="Arial" w:eastAsia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hAnsi="Arial" w:eastAsia="Arial" w:cs="Arial"/>
          <w:b/>
          <w:bCs/>
          <w:color w:val="000000" w:themeColor="text1"/>
        </w:rPr>
        <w:t>Events in May</w:t>
      </w:r>
      <w:r>
        <w:rPr>
          <w:rFonts w:ascii="Arial" w:hAnsi="Arial" w:eastAsia="Arial" w:cs="Arial"/>
          <w:b/>
          <w:bCs/>
          <w:color w:val="000000" w:themeColor="text1"/>
        </w:rPr>
        <w:t>:</w:t>
      </w:r>
      <w:r>
        <w:rPr>
          <w:rFonts w:ascii="Arial" w:hAnsi="Arial" w:eastAsia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hAnsi="Arial" w:eastAsia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hAnsi="Arial" w:eastAsia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hAnsi="Arial" w:eastAsia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hAnsi="Arial" w:eastAsia="Arial" w:cs="Arial"/>
          <w:b/>
          <w:bCs/>
          <w:color w:val="2F5496" w:themeColor="accent1" w:themeShade="BF"/>
        </w:rPr>
        <w:t>-20</w:t>
      </w:r>
      <w:r w:rsidRPr="003C0F05">
        <w:rPr>
          <w:rFonts w:ascii="Arial" w:hAnsi="Arial" w:eastAsia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hAnsi="Arial" w:eastAsia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6E79D5" wp14:editId="4A4499DA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A37C0D" w:rsidP="004F7604" w:rsidRDefault="00A37C0D" w14:paraId="2C078E63" w14:textId="7EA6545F">
      <w:pPr>
        <w:rPr>
          <w:rFonts w:ascii="Arial" w:hAnsi="Arial" w:eastAsia="Arial" w:cs="Arial"/>
          <w:b/>
          <w:bCs/>
          <w:color w:val="6FAC47"/>
          <w:sz w:val="16"/>
          <w:szCs w:val="16"/>
        </w:rPr>
      </w:pPr>
    </w:p>
    <w:sectPr w:rsidR="00A37C0D" w:rsidSect="004F7604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B7DA35"/>
    <w:rsid w:val="00042517"/>
    <w:rsid w:val="00170276"/>
    <w:rsid w:val="002055B9"/>
    <w:rsid w:val="00209244"/>
    <w:rsid w:val="003E5F7F"/>
    <w:rsid w:val="00450F55"/>
    <w:rsid w:val="004F7604"/>
    <w:rsid w:val="007B69C4"/>
    <w:rsid w:val="007E68DE"/>
    <w:rsid w:val="00A37C0D"/>
    <w:rsid w:val="00DC049A"/>
    <w:rsid w:val="00DD5CC8"/>
    <w:rsid w:val="00E84A09"/>
    <w:rsid w:val="00F32774"/>
    <w:rsid w:val="0653B925"/>
    <w:rsid w:val="08D087F5"/>
    <w:rsid w:val="0B1E25C3"/>
    <w:rsid w:val="0CFBA459"/>
    <w:rsid w:val="0EC187F8"/>
    <w:rsid w:val="0F1E0F64"/>
    <w:rsid w:val="11170156"/>
    <w:rsid w:val="15EC6921"/>
    <w:rsid w:val="1937DB6F"/>
    <w:rsid w:val="1A7C8A47"/>
    <w:rsid w:val="1AC665BC"/>
    <w:rsid w:val="1EA633C2"/>
    <w:rsid w:val="1EBB4786"/>
    <w:rsid w:val="1F52F8B3"/>
    <w:rsid w:val="201657D2"/>
    <w:rsid w:val="218907D2"/>
    <w:rsid w:val="221E84A6"/>
    <w:rsid w:val="225A40EA"/>
    <w:rsid w:val="22D3964D"/>
    <w:rsid w:val="2388F72D"/>
    <w:rsid w:val="251D23CD"/>
    <w:rsid w:val="25694CDE"/>
    <w:rsid w:val="276D2B4A"/>
    <w:rsid w:val="27ACDCB5"/>
    <w:rsid w:val="2A3F0A70"/>
    <w:rsid w:val="2B55513F"/>
    <w:rsid w:val="2CA4E9D6"/>
    <w:rsid w:val="2CD502E1"/>
    <w:rsid w:val="2CDE76F2"/>
    <w:rsid w:val="2E70D342"/>
    <w:rsid w:val="3449E38E"/>
    <w:rsid w:val="36C22AA2"/>
    <w:rsid w:val="37CEF6EF"/>
    <w:rsid w:val="3ECC6F12"/>
    <w:rsid w:val="4035C12D"/>
    <w:rsid w:val="403DB537"/>
    <w:rsid w:val="4239B9F3"/>
    <w:rsid w:val="4339C477"/>
    <w:rsid w:val="4454AC4F"/>
    <w:rsid w:val="45F840B2"/>
    <w:rsid w:val="47259CB6"/>
    <w:rsid w:val="48C0FE88"/>
    <w:rsid w:val="4ACC9E1E"/>
    <w:rsid w:val="4DD3593A"/>
    <w:rsid w:val="4FB7DA35"/>
    <w:rsid w:val="53627F71"/>
    <w:rsid w:val="536ACECA"/>
    <w:rsid w:val="53C89407"/>
    <w:rsid w:val="5A5EC884"/>
    <w:rsid w:val="5B905F2B"/>
    <w:rsid w:val="5CB74A88"/>
    <w:rsid w:val="5EBF7538"/>
    <w:rsid w:val="5EC6100E"/>
    <w:rsid w:val="65AD6784"/>
    <w:rsid w:val="669762FA"/>
    <w:rsid w:val="67C6B822"/>
    <w:rsid w:val="68287CC0"/>
    <w:rsid w:val="6853C9F7"/>
    <w:rsid w:val="69511EA0"/>
    <w:rsid w:val="6D465117"/>
    <w:rsid w:val="6FFC37DF"/>
    <w:rsid w:val="74D8BCDE"/>
    <w:rsid w:val="76F5C6A0"/>
    <w:rsid w:val="772EC0FF"/>
    <w:rsid w:val="775E1370"/>
    <w:rsid w:val="7CF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DA35"/>
  <w15:chartTrackingRefBased/>
  <w15:docId w15:val="{28B1FF9F-6349-426F-9705-10C5325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webSettings" Target="webSettings.xml" Id="rId3" /><Relationship Type="http://schemas.openxmlformats.org/officeDocument/2006/relationships/image" Target="media/image3.jpeg" Id="rId7" /><Relationship Type="http://schemas.openxmlformats.org/officeDocument/2006/relationships/theme" Target="theme/theme1.xml" Id="rId12" /><Relationship Type="http://schemas.microsoft.com/office/2020/10/relationships/intelligence" Target="intelligence2.xml" Id="Ra351f338598c4086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image" Target="media/image6.png" Id="rId10" /><Relationship Type="http://schemas.openxmlformats.org/officeDocument/2006/relationships/hyperlink" Target="http://www.terrificinc.org/" TargetMode="External" Id="rId4" /><Relationship Type="http://schemas.openxmlformats.org/officeDocument/2006/relationships/image" Target="media/image5.gi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Kayla Walker</dc:creator>
  <keywords/>
  <dc:description/>
  <lastModifiedBy>Kayla Walker</lastModifiedBy>
  <revision>16</revision>
  <lastPrinted>2023-04-28T18:23:00.0000000Z</lastPrinted>
  <dcterms:created xsi:type="dcterms:W3CDTF">2023-03-07T20:34:00.0000000Z</dcterms:created>
  <dcterms:modified xsi:type="dcterms:W3CDTF">2023-05-03T18:48:06.4208112Z</dcterms:modified>
</coreProperties>
</file>